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6C" w:rsidRPr="00765189" w:rsidRDefault="006C6E6C" w:rsidP="00294C61">
      <w:pPr>
        <w:pStyle w:val="1"/>
      </w:pPr>
      <w:r w:rsidRPr="00765189">
        <w:rPr>
          <w:rFonts w:hint="eastAsia"/>
        </w:rPr>
        <w:t>様式第六</w:t>
      </w:r>
      <w:r w:rsidR="00365823">
        <w:rPr>
          <w:rFonts w:hint="eastAsia"/>
        </w:rPr>
        <w:t>（</w:t>
      </w:r>
      <w:r w:rsidRPr="00765189">
        <w:rPr>
          <w:rFonts w:hint="eastAsia"/>
        </w:rPr>
        <w:t>第</w:t>
      </w:r>
      <w:r w:rsidR="0089463F">
        <w:rPr>
          <w:rFonts w:hint="eastAsia"/>
        </w:rPr>
        <w:t>六十七</w:t>
      </w:r>
      <w:r w:rsidRPr="00765189">
        <w:rPr>
          <w:rFonts w:hint="eastAsia"/>
        </w:rPr>
        <w:t>条関係</w:t>
      </w:r>
      <w:r w:rsidR="00365823">
        <w:rPr>
          <w:rFonts w:hint="eastAsia"/>
        </w:rPr>
        <w:t>）</w:t>
      </w:r>
    </w:p>
    <w:p w:rsidR="006C6E6C" w:rsidRPr="00765189" w:rsidRDefault="003954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臨床研究審査委員会</w:t>
      </w:r>
      <w:r w:rsidR="006C6E6C" w:rsidRPr="00765189">
        <w:rPr>
          <w:rFonts w:ascii="ＭＳ ゴシック" w:eastAsia="ＭＳ ゴシック" w:hAnsi="ＭＳ ゴシック" w:hint="eastAsia"/>
          <w:sz w:val="18"/>
          <w:szCs w:val="18"/>
        </w:rPr>
        <w:t>認定証</w:t>
      </w: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Ind w:w="20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2127"/>
      </w:tblGrid>
      <w:tr w:rsidR="00505054" w:rsidRPr="00765189" w:rsidTr="0039544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54" w:rsidRPr="00765189" w:rsidRDefault="00505054" w:rsidP="00505054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054" w:rsidRPr="00765189" w:rsidRDefault="00DB24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86961EE" wp14:editId="5DDEDBC0">
                      <wp:simplePos x="0" y="0"/>
                      <wp:positionH relativeFrom="column">
                        <wp:posOffset>237821</wp:posOffset>
                      </wp:positionH>
                      <wp:positionV relativeFrom="paragraph">
                        <wp:posOffset>29845</wp:posOffset>
                      </wp:positionV>
                      <wp:extent cx="1465580" cy="294005"/>
                      <wp:effectExtent l="0" t="0" r="20320" b="10795"/>
                      <wp:wrapNone/>
                      <wp:docPr id="7" name="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5580" cy="29400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5C812" id="中かっこ 7" o:spid="_x0000_s1026" type="#_x0000_t186" style="position:absolute;left:0;text-align:left;margin-left:18.75pt;margin-top:2.35pt;width:115.4pt;height:23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" strokecolor="black [3213]"/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05054" w:rsidRPr="00765189" w:rsidRDefault="005050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法人にあっては、その名称</w:t>
            </w:r>
          </w:p>
        </w:tc>
      </w:tr>
    </w:tbl>
    <w:p w:rsidR="006C6E6C" w:rsidRDefault="006C6E6C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359"/>
      </w:tblGrid>
      <w:tr w:rsidR="00395447" w:rsidTr="000B24DF">
        <w:tc>
          <w:tcPr>
            <w:tcW w:w="2835" w:type="dxa"/>
          </w:tcPr>
          <w:p w:rsidR="00395447" w:rsidRDefault="003954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臨床研究審査</w:t>
            </w: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委員会の名称</w:t>
            </w:r>
          </w:p>
        </w:tc>
        <w:tc>
          <w:tcPr>
            <w:tcW w:w="4359" w:type="dxa"/>
          </w:tcPr>
          <w:p w:rsidR="00395447" w:rsidRDefault="003954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5447" w:rsidTr="000B24DF">
        <w:tc>
          <w:tcPr>
            <w:tcW w:w="2835" w:type="dxa"/>
          </w:tcPr>
          <w:p w:rsidR="00395447" w:rsidRDefault="003954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臨床研究審査</w:t>
            </w: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委員会の所在地</w:t>
            </w:r>
          </w:p>
        </w:tc>
        <w:tc>
          <w:tcPr>
            <w:tcW w:w="4359" w:type="dxa"/>
          </w:tcPr>
          <w:p w:rsidR="00395447" w:rsidRDefault="003954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95447">
        <w:rPr>
          <w:rFonts w:ascii="ＭＳ ゴシック" w:eastAsia="ＭＳ ゴシック" w:hAnsi="ＭＳ ゴシック" w:hint="eastAsia"/>
          <w:sz w:val="18"/>
          <w:szCs w:val="18"/>
        </w:rPr>
        <w:t>臨床研究法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395447">
        <w:rPr>
          <w:rFonts w:ascii="ＭＳ ゴシック" w:eastAsia="ＭＳ ゴシック" w:hAnsi="ＭＳ ゴシック"/>
          <w:sz w:val="18"/>
          <w:szCs w:val="18"/>
        </w:rPr>
        <w:t>2</w:t>
      </w:r>
      <w:r w:rsidR="00395447"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条第</w:t>
      </w:r>
      <w:r w:rsidR="00365823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項の規定により認定を受けた</w:t>
      </w:r>
      <w:r w:rsidR="00395447">
        <w:rPr>
          <w:rFonts w:ascii="ＭＳ ゴシック" w:eastAsia="ＭＳ ゴシック" w:hAnsi="ＭＳ ゴシック" w:hint="eastAsia"/>
          <w:sz w:val="18"/>
          <w:szCs w:val="18"/>
        </w:rPr>
        <w:t>臨床研究審査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委員会であることを証明する。</w:t>
      </w: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　　年　　月　　日</w:t>
      </w: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Ind w:w="662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992"/>
      </w:tblGrid>
      <w:tr w:rsidR="006C6E6C" w:rsidRPr="00765189" w:rsidTr="0055674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6E6C" w:rsidRPr="00765189" w:rsidRDefault="006C6E6C" w:rsidP="00E152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地方厚生局長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E6C" w:rsidRPr="00765189" w:rsidRDefault="006C6E6C" w:rsidP="0055674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印　</w:t>
            </w:r>
          </w:p>
        </w:tc>
      </w:tr>
    </w:tbl>
    <w:p w:rsidR="006C6E6C" w:rsidRPr="00765189" w:rsidRDefault="006C6E6C">
      <w:pPr>
        <w:rPr>
          <w:rFonts w:ascii="ＭＳ ゴシック" w:eastAsia="ＭＳ ゴシック" w:hAnsi="ＭＳ ゴシック"/>
          <w:sz w:val="18"/>
          <w:szCs w:val="18"/>
        </w:rPr>
      </w:pP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認定番号</w:t>
      </w: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有効期間　　　年　　月　　日から</w:t>
      </w: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年　　月　　日まで</w:t>
      </w:r>
    </w:p>
    <w:p w:rsidR="002A3DF9" w:rsidRDefault="002A3DF9" w:rsidP="00120B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2A3DF9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DC" w:rsidRDefault="004660DC" w:rsidP="00FA0C76">
      <w:r>
        <w:separator/>
      </w:r>
    </w:p>
  </w:endnote>
  <w:endnote w:type="continuationSeparator" w:id="0">
    <w:p w:rsidR="004660DC" w:rsidRDefault="004660DC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DC" w:rsidRDefault="004660DC" w:rsidP="00FA0C76">
      <w:r>
        <w:separator/>
      </w:r>
    </w:p>
  </w:footnote>
  <w:footnote w:type="continuationSeparator" w:id="0">
    <w:p w:rsidR="004660DC" w:rsidRDefault="004660DC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6589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0BD5"/>
    <w:rsid w:val="00121422"/>
    <w:rsid w:val="00123E9E"/>
    <w:rsid w:val="001243C0"/>
    <w:rsid w:val="001243CB"/>
    <w:rsid w:val="00127445"/>
    <w:rsid w:val="00131655"/>
    <w:rsid w:val="00135684"/>
    <w:rsid w:val="00137D30"/>
    <w:rsid w:val="00147FFC"/>
    <w:rsid w:val="00166EE3"/>
    <w:rsid w:val="001745AE"/>
    <w:rsid w:val="00177D61"/>
    <w:rsid w:val="001A1615"/>
    <w:rsid w:val="001C04C2"/>
    <w:rsid w:val="001C32CA"/>
    <w:rsid w:val="001C6840"/>
    <w:rsid w:val="001D390C"/>
    <w:rsid w:val="001D4CF6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660DC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3629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2759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0276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05049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A713DFE-B764-4FC4-B9EB-BE59E30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73F2-658C-4368-B353-41203B44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小松 和紀子</cp:lastModifiedBy>
  <cp:revision>3</cp:revision>
  <cp:lastPrinted>2018-02-15T05:10:00Z</cp:lastPrinted>
  <dcterms:created xsi:type="dcterms:W3CDTF">2018-04-18T07:14:00Z</dcterms:created>
  <dcterms:modified xsi:type="dcterms:W3CDTF">2018-04-18T07:28:00Z</dcterms:modified>
</cp:coreProperties>
</file>